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944905" w14:textId="77777777" w:rsidR="002312A9" w:rsidRDefault="00192514" w:rsidP="00192514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Schmidt Lesson Plans</w:t>
      </w:r>
    </w:p>
    <w:tbl>
      <w:tblPr>
        <w:tblStyle w:val="TableGrid"/>
        <w:tblpPr w:leftFromText="180" w:rightFromText="180" w:vertAnchor="text" w:horzAnchor="margin" w:tblpX="80" w:tblpY="482"/>
        <w:tblW w:w="0" w:type="auto"/>
        <w:tblLayout w:type="fixed"/>
        <w:tblLook w:val="04A0" w:firstRow="1" w:lastRow="0" w:firstColumn="1" w:lastColumn="0" w:noHBand="0" w:noVBand="1"/>
      </w:tblPr>
      <w:tblGrid>
        <w:gridCol w:w="838"/>
        <w:gridCol w:w="5107"/>
        <w:gridCol w:w="5153"/>
      </w:tblGrid>
      <w:tr w:rsidR="00910EF8" w14:paraId="31100EF2" w14:textId="77777777" w:rsidTr="00D63329">
        <w:trPr>
          <w:trHeight w:val="533"/>
        </w:trPr>
        <w:tc>
          <w:tcPr>
            <w:tcW w:w="838" w:type="dxa"/>
            <w:vAlign w:val="center"/>
          </w:tcPr>
          <w:p w14:paraId="7BC21C8E" w14:textId="77777777" w:rsidR="00910EF8" w:rsidRPr="004C2559" w:rsidRDefault="00910EF8" w:rsidP="00D63329">
            <w:pPr>
              <w:jc w:val="center"/>
              <w:rPr>
                <w:color w:val="4BACC6" w:themeColor="accent5"/>
                <w:sz w:val="24"/>
                <w:szCs w:val="24"/>
              </w:rPr>
            </w:pPr>
            <w:r w:rsidRPr="004C2559">
              <w:rPr>
                <w:color w:val="4BACC6" w:themeColor="accent5"/>
                <w:sz w:val="24"/>
                <w:szCs w:val="24"/>
              </w:rPr>
              <w:t>Date</w:t>
            </w:r>
          </w:p>
        </w:tc>
        <w:tc>
          <w:tcPr>
            <w:tcW w:w="5107" w:type="dxa"/>
            <w:vAlign w:val="center"/>
          </w:tcPr>
          <w:p w14:paraId="60CE6853" w14:textId="77777777" w:rsidR="00910EF8" w:rsidRPr="004C2559" w:rsidRDefault="00910EF8" w:rsidP="00D63329">
            <w:pPr>
              <w:jc w:val="center"/>
              <w:rPr>
                <w:color w:val="4BACC6" w:themeColor="accent5"/>
                <w:sz w:val="24"/>
                <w:szCs w:val="24"/>
              </w:rPr>
            </w:pPr>
            <w:r>
              <w:rPr>
                <w:color w:val="4BACC6" w:themeColor="accent5"/>
                <w:sz w:val="24"/>
                <w:szCs w:val="24"/>
              </w:rPr>
              <w:t>7</w:t>
            </w:r>
            <w:r w:rsidRPr="00192514">
              <w:rPr>
                <w:color w:val="4BACC6" w:themeColor="accent5"/>
                <w:sz w:val="24"/>
                <w:szCs w:val="24"/>
                <w:vertAlign w:val="superscript"/>
              </w:rPr>
              <w:t>th</w:t>
            </w:r>
            <w:r>
              <w:rPr>
                <w:color w:val="4BACC6" w:themeColor="accent5"/>
                <w:sz w:val="24"/>
                <w:szCs w:val="24"/>
              </w:rPr>
              <w:t xml:space="preserve"> </w:t>
            </w:r>
            <w:r w:rsidRPr="004C2559">
              <w:rPr>
                <w:color w:val="4BACC6" w:themeColor="accent5"/>
                <w:sz w:val="24"/>
                <w:szCs w:val="24"/>
              </w:rPr>
              <w:t>Reading Improvement</w:t>
            </w:r>
          </w:p>
        </w:tc>
        <w:tc>
          <w:tcPr>
            <w:tcW w:w="5153" w:type="dxa"/>
            <w:vAlign w:val="center"/>
          </w:tcPr>
          <w:p w14:paraId="698511FD" w14:textId="77777777" w:rsidR="00910EF8" w:rsidRPr="004C2559" w:rsidRDefault="00910EF8" w:rsidP="00D63329">
            <w:pPr>
              <w:jc w:val="center"/>
              <w:rPr>
                <w:color w:val="4BACC6" w:themeColor="accent5"/>
                <w:sz w:val="24"/>
                <w:szCs w:val="24"/>
              </w:rPr>
            </w:pPr>
            <w:r>
              <w:rPr>
                <w:color w:val="4BACC6" w:themeColor="accent5"/>
                <w:sz w:val="24"/>
                <w:szCs w:val="24"/>
              </w:rPr>
              <w:t>8</w:t>
            </w:r>
            <w:r w:rsidRPr="00192514">
              <w:rPr>
                <w:color w:val="4BACC6" w:themeColor="accent5"/>
                <w:sz w:val="24"/>
                <w:szCs w:val="24"/>
                <w:vertAlign w:val="superscript"/>
              </w:rPr>
              <w:t>th</w:t>
            </w:r>
            <w:r>
              <w:rPr>
                <w:color w:val="4BACC6" w:themeColor="accent5"/>
                <w:sz w:val="24"/>
                <w:szCs w:val="24"/>
              </w:rPr>
              <w:t xml:space="preserve"> </w:t>
            </w:r>
            <w:r w:rsidRPr="004C2559">
              <w:rPr>
                <w:color w:val="4BACC6" w:themeColor="accent5"/>
                <w:sz w:val="24"/>
                <w:szCs w:val="24"/>
              </w:rPr>
              <w:t>Reading</w:t>
            </w:r>
            <w:r>
              <w:rPr>
                <w:color w:val="4BACC6" w:themeColor="accent5"/>
                <w:sz w:val="24"/>
                <w:szCs w:val="24"/>
              </w:rPr>
              <w:t xml:space="preserve"> Improvement</w:t>
            </w:r>
          </w:p>
        </w:tc>
      </w:tr>
      <w:tr w:rsidR="00910EF8" w14:paraId="3283D4F6" w14:textId="77777777" w:rsidTr="00D63329">
        <w:trPr>
          <w:trHeight w:val="1352"/>
        </w:trPr>
        <w:tc>
          <w:tcPr>
            <w:tcW w:w="838" w:type="dxa"/>
            <w:vAlign w:val="center"/>
          </w:tcPr>
          <w:p w14:paraId="6120FABB" w14:textId="568C3E9F" w:rsidR="00AD3DDA" w:rsidRDefault="005C3078" w:rsidP="00613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</w:t>
            </w:r>
            <w:r w:rsidR="00F436FF">
              <w:rPr>
                <w:sz w:val="20"/>
                <w:szCs w:val="20"/>
              </w:rPr>
              <w:t>30</w:t>
            </w:r>
          </w:p>
          <w:p w14:paraId="5D4B2BA8" w14:textId="2839DE3C" w:rsidR="00F436FF" w:rsidRDefault="00F436FF" w:rsidP="00613FCE">
            <w:pPr>
              <w:jc w:val="center"/>
              <w:rPr>
                <w:sz w:val="20"/>
                <w:szCs w:val="20"/>
              </w:rPr>
            </w:pPr>
          </w:p>
          <w:p w14:paraId="4F0F75D8" w14:textId="55FA72B2" w:rsidR="00F436FF" w:rsidRDefault="00F436FF" w:rsidP="00613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</w:t>
            </w:r>
          </w:p>
          <w:p w14:paraId="2FFA97E8" w14:textId="77777777" w:rsidR="002568E0" w:rsidRDefault="002568E0" w:rsidP="00613FCE">
            <w:pPr>
              <w:jc w:val="center"/>
              <w:rPr>
                <w:sz w:val="20"/>
                <w:szCs w:val="20"/>
              </w:rPr>
            </w:pPr>
          </w:p>
          <w:p w14:paraId="5EF53110" w14:textId="74235D55" w:rsidR="002568E0" w:rsidRPr="00171CE3" w:rsidRDefault="002568E0" w:rsidP="00613F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7" w:type="dxa"/>
          </w:tcPr>
          <w:p w14:paraId="0265D039" w14:textId="03DD25DD" w:rsidR="00753B7C" w:rsidRDefault="00753B7C" w:rsidP="00753B7C">
            <w:pPr>
              <w:rPr>
                <w:sz w:val="20"/>
                <w:szCs w:val="20"/>
              </w:rPr>
            </w:pPr>
            <w:proofErr w:type="spellStart"/>
            <w:r w:rsidRPr="00171CE3">
              <w:rPr>
                <w:b/>
                <w:sz w:val="20"/>
                <w:szCs w:val="20"/>
              </w:rPr>
              <w:t>Obj</w:t>
            </w:r>
            <w:proofErr w:type="spellEnd"/>
            <w:r w:rsidRPr="00171CE3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Students will be able to identify </w:t>
            </w:r>
            <w:r w:rsidR="00F436FF">
              <w:rPr>
                <w:sz w:val="20"/>
                <w:szCs w:val="20"/>
              </w:rPr>
              <w:t>the genre of a text.</w:t>
            </w:r>
          </w:p>
          <w:p w14:paraId="16F1D3E1" w14:textId="77777777" w:rsidR="00753B7C" w:rsidRPr="00171CE3" w:rsidRDefault="00753B7C" w:rsidP="00753B7C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Resources:</w:t>
            </w:r>
            <w:r w:rsidRPr="00171C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Reading Express</w:t>
            </w:r>
          </w:p>
          <w:p w14:paraId="565A28EB" w14:textId="77777777" w:rsidR="00753B7C" w:rsidRDefault="00753B7C" w:rsidP="00753B7C">
            <w:pPr>
              <w:rPr>
                <w:b/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Procedure: </w:t>
            </w:r>
          </w:p>
          <w:p w14:paraId="5BE0A978" w14:textId="3C196FE2" w:rsidR="00753B7C" w:rsidRDefault="00753B7C" w:rsidP="00753B7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F436FF">
              <w:rPr>
                <w:sz w:val="20"/>
                <w:szCs w:val="20"/>
              </w:rPr>
              <w:t>Genre Unit Pretest</w:t>
            </w:r>
          </w:p>
          <w:p w14:paraId="54D24239" w14:textId="79858367" w:rsidR="00753B7C" w:rsidRPr="00AC08BD" w:rsidRDefault="00753B7C" w:rsidP="00753B7C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Assess:</w:t>
            </w:r>
            <w:r>
              <w:rPr>
                <w:sz w:val="20"/>
                <w:szCs w:val="20"/>
              </w:rPr>
              <w:t xml:space="preserve"> </w:t>
            </w:r>
            <w:r w:rsidR="00F436FF">
              <w:rPr>
                <w:sz w:val="20"/>
                <w:szCs w:val="20"/>
              </w:rPr>
              <w:t>pretest</w:t>
            </w:r>
          </w:p>
          <w:p w14:paraId="2143788C" w14:textId="77777777" w:rsidR="00753B7C" w:rsidRPr="001233D2" w:rsidRDefault="00753B7C" w:rsidP="00753B7C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Diff: </w:t>
            </w:r>
            <w:r>
              <w:rPr>
                <w:sz w:val="20"/>
                <w:szCs w:val="20"/>
              </w:rPr>
              <w:t>one-on-one/reteach</w:t>
            </w:r>
          </w:p>
          <w:p w14:paraId="4FD21C5F" w14:textId="65C86E11" w:rsidR="005C3078" w:rsidRDefault="00F436FF" w:rsidP="005C30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*finish Fridays’ posttest if needed </w:t>
            </w:r>
          </w:p>
          <w:p w14:paraId="42C7354B" w14:textId="77777777" w:rsidR="00F436FF" w:rsidRDefault="00F436FF" w:rsidP="005C3078">
            <w:pPr>
              <w:rPr>
                <w:sz w:val="20"/>
                <w:szCs w:val="20"/>
              </w:rPr>
            </w:pPr>
          </w:p>
          <w:p w14:paraId="2552A49C" w14:textId="0DB30852" w:rsidR="00637A48" w:rsidRPr="00171CE3" w:rsidRDefault="00637A48" w:rsidP="00321E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Word Wisdom:</w:t>
            </w:r>
            <w:r w:rsidR="002568E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153" w:type="dxa"/>
          </w:tcPr>
          <w:p w14:paraId="196AC47B" w14:textId="77777777" w:rsidR="00F436FF" w:rsidRDefault="00F436FF" w:rsidP="00F436FF">
            <w:pPr>
              <w:rPr>
                <w:sz w:val="20"/>
                <w:szCs w:val="20"/>
              </w:rPr>
            </w:pPr>
            <w:proofErr w:type="spellStart"/>
            <w:r w:rsidRPr="00171CE3">
              <w:rPr>
                <w:b/>
                <w:sz w:val="20"/>
                <w:szCs w:val="20"/>
              </w:rPr>
              <w:t>Obj</w:t>
            </w:r>
            <w:proofErr w:type="spellEnd"/>
            <w:r w:rsidRPr="00171CE3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Students will be able to identify the genre of a text.</w:t>
            </w:r>
          </w:p>
          <w:p w14:paraId="3000721C" w14:textId="77777777" w:rsidR="00F436FF" w:rsidRPr="00171CE3" w:rsidRDefault="00F436FF" w:rsidP="00F436FF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Resources:</w:t>
            </w:r>
            <w:r w:rsidRPr="00171C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Reading Express</w:t>
            </w:r>
          </w:p>
          <w:p w14:paraId="1C266455" w14:textId="77777777" w:rsidR="00F436FF" w:rsidRDefault="00F436FF" w:rsidP="00F436FF">
            <w:pPr>
              <w:rPr>
                <w:b/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Procedure: </w:t>
            </w:r>
          </w:p>
          <w:p w14:paraId="07E3C149" w14:textId="77777777" w:rsidR="00F436FF" w:rsidRDefault="00F436FF" w:rsidP="00F436FF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-Genre Unit Pretest</w:t>
            </w:r>
          </w:p>
          <w:p w14:paraId="477ACE08" w14:textId="77777777" w:rsidR="00F436FF" w:rsidRPr="00AC08BD" w:rsidRDefault="00F436FF" w:rsidP="00F436FF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Assess:</w:t>
            </w:r>
            <w:r>
              <w:rPr>
                <w:sz w:val="20"/>
                <w:szCs w:val="20"/>
              </w:rPr>
              <w:t xml:space="preserve"> pretest</w:t>
            </w:r>
          </w:p>
          <w:p w14:paraId="4D3EF1CE" w14:textId="77777777" w:rsidR="00F436FF" w:rsidRPr="001233D2" w:rsidRDefault="00F436FF" w:rsidP="00F436FF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Diff: </w:t>
            </w:r>
            <w:r>
              <w:rPr>
                <w:sz w:val="20"/>
                <w:szCs w:val="20"/>
              </w:rPr>
              <w:t>one-on-one/reteach</w:t>
            </w:r>
          </w:p>
          <w:p w14:paraId="02CF5111" w14:textId="77777777" w:rsidR="00F436FF" w:rsidRDefault="00F436FF" w:rsidP="00F436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*finish Fridays’ posttest if needed </w:t>
            </w:r>
          </w:p>
          <w:p w14:paraId="0AC60BC6" w14:textId="77777777" w:rsidR="002568E0" w:rsidRDefault="002568E0" w:rsidP="005C3078">
            <w:pPr>
              <w:rPr>
                <w:sz w:val="20"/>
                <w:szCs w:val="20"/>
              </w:rPr>
            </w:pPr>
          </w:p>
          <w:p w14:paraId="3D8BAD4A" w14:textId="1BD1C538" w:rsidR="00910EF8" w:rsidRPr="00171CE3" w:rsidRDefault="005C3078" w:rsidP="005C30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Word Wisdom:</w:t>
            </w:r>
            <w:r w:rsidR="002568E0">
              <w:rPr>
                <w:sz w:val="20"/>
                <w:szCs w:val="20"/>
              </w:rPr>
              <w:t xml:space="preserve"> </w:t>
            </w:r>
          </w:p>
        </w:tc>
      </w:tr>
      <w:tr w:rsidR="00910EF8" w14:paraId="6FD8E0B4" w14:textId="77777777" w:rsidTr="00D63329">
        <w:tc>
          <w:tcPr>
            <w:tcW w:w="838" w:type="dxa"/>
            <w:vAlign w:val="center"/>
          </w:tcPr>
          <w:p w14:paraId="068DBC7C" w14:textId="77777777" w:rsidR="00910EF8" w:rsidRPr="00171CE3" w:rsidRDefault="00910EF8" w:rsidP="00D63329">
            <w:pPr>
              <w:jc w:val="center"/>
              <w:rPr>
                <w:sz w:val="20"/>
                <w:szCs w:val="20"/>
              </w:rPr>
            </w:pPr>
          </w:p>
          <w:p w14:paraId="00E75A42" w14:textId="2E83DBEA" w:rsidR="00947D8D" w:rsidRDefault="00F436FF" w:rsidP="00947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</w:t>
            </w:r>
          </w:p>
          <w:p w14:paraId="139872F5" w14:textId="5A7ED767" w:rsidR="00F436FF" w:rsidRDefault="00F436FF" w:rsidP="00947D8D">
            <w:pPr>
              <w:jc w:val="center"/>
              <w:rPr>
                <w:sz w:val="20"/>
                <w:szCs w:val="20"/>
              </w:rPr>
            </w:pPr>
          </w:p>
          <w:p w14:paraId="4F1A5F50" w14:textId="6D33C186" w:rsidR="00F436FF" w:rsidRPr="00171CE3" w:rsidRDefault="00F436FF" w:rsidP="00947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Staff </w:t>
            </w:r>
            <w:proofErr w:type="spellStart"/>
            <w:r>
              <w:rPr>
                <w:sz w:val="20"/>
                <w:szCs w:val="20"/>
              </w:rPr>
              <w:t>Mtg</w:t>
            </w:r>
            <w:proofErr w:type="spellEnd"/>
          </w:p>
          <w:p w14:paraId="31F39F15" w14:textId="0BC06CAF" w:rsidR="002568E0" w:rsidRPr="00171CE3" w:rsidRDefault="002568E0" w:rsidP="00753B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7" w:type="dxa"/>
          </w:tcPr>
          <w:p w14:paraId="29D0CA43" w14:textId="25F16BF6" w:rsidR="00F436FF" w:rsidRDefault="00F436FF" w:rsidP="00F436FF">
            <w:pPr>
              <w:rPr>
                <w:sz w:val="20"/>
                <w:szCs w:val="20"/>
              </w:rPr>
            </w:pPr>
            <w:proofErr w:type="spellStart"/>
            <w:r w:rsidRPr="00171CE3">
              <w:rPr>
                <w:b/>
                <w:sz w:val="20"/>
                <w:szCs w:val="20"/>
              </w:rPr>
              <w:t>Obj</w:t>
            </w:r>
            <w:proofErr w:type="spellEnd"/>
            <w:r w:rsidRPr="00171CE3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Students will be able to identify </w:t>
            </w:r>
            <w:r>
              <w:rPr>
                <w:sz w:val="20"/>
                <w:szCs w:val="20"/>
              </w:rPr>
              <w:t>short stories.</w:t>
            </w:r>
          </w:p>
          <w:p w14:paraId="49EC2390" w14:textId="77777777" w:rsidR="00F436FF" w:rsidRPr="00171CE3" w:rsidRDefault="00F436FF" w:rsidP="00F436FF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Resources:</w:t>
            </w:r>
            <w:r w:rsidRPr="00171C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Reading Express</w:t>
            </w:r>
          </w:p>
          <w:p w14:paraId="031D2023" w14:textId="77777777" w:rsidR="00F436FF" w:rsidRDefault="00F436FF" w:rsidP="00F436FF">
            <w:pPr>
              <w:rPr>
                <w:b/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Procedure: </w:t>
            </w:r>
          </w:p>
          <w:p w14:paraId="0F668382" w14:textId="121E1B5D" w:rsidR="00F436FF" w:rsidRDefault="00F436FF" w:rsidP="00F436FF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-Lesson </w:t>
            </w:r>
            <w:r>
              <w:rPr>
                <w:sz w:val="20"/>
                <w:szCs w:val="20"/>
              </w:rPr>
              <w:t>45: Short Stories</w:t>
            </w:r>
            <w:r>
              <w:rPr>
                <w:sz w:val="20"/>
                <w:szCs w:val="20"/>
              </w:rPr>
              <w:t xml:space="preserve"> (Explain, Expand, Explore)</w:t>
            </w:r>
          </w:p>
          <w:p w14:paraId="6ACFCCD2" w14:textId="77777777" w:rsidR="00F436FF" w:rsidRPr="00AC08BD" w:rsidRDefault="00F436FF" w:rsidP="00F436FF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Assess:</w:t>
            </w:r>
            <w:r>
              <w:rPr>
                <w:sz w:val="20"/>
                <w:szCs w:val="20"/>
              </w:rPr>
              <w:t xml:space="preserve"> Explore – Part 3</w:t>
            </w:r>
          </w:p>
          <w:p w14:paraId="40F186C8" w14:textId="77777777" w:rsidR="00F436FF" w:rsidRPr="001233D2" w:rsidRDefault="00F436FF" w:rsidP="00F436FF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Diff: </w:t>
            </w:r>
            <w:r>
              <w:rPr>
                <w:sz w:val="20"/>
                <w:szCs w:val="20"/>
              </w:rPr>
              <w:t>one-on-one/reteach</w:t>
            </w:r>
          </w:p>
          <w:p w14:paraId="5EE21E7C" w14:textId="38720925" w:rsidR="00613FCE" w:rsidRDefault="00613FCE" w:rsidP="00613FCE">
            <w:pPr>
              <w:rPr>
                <w:sz w:val="20"/>
                <w:szCs w:val="20"/>
              </w:rPr>
            </w:pPr>
          </w:p>
          <w:p w14:paraId="0EB92768" w14:textId="6C3BF511" w:rsidR="00910EF8" w:rsidRPr="00171CE3" w:rsidRDefault="00613FCE" w:rsidP="00613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Word Wisdom:</w:t>
            </w:r>
            <w:r w:rsidR="00F61572">
              <w:rPr>
                <w:sz w:val="20"/>
                <w:szCs w:val="20"/>
              </w:rPr>
              <w:t xml:space="preserve"> </w:t>
            </w:r>
          </w:p>
        </w:tc>
        <w:tc>
          <w:tcPr>
            <w:tcW w:w="5153" w:type="dxa"/>
          </w:tcPr>
          <w:p w14:paraId="31946D07" w14:textId="77777777" w:rsidR="00F436FF" w:rsidRDefault="00F436FF" w:rsidP="00F436FF">
            <w:pPr>
              <w:rPr>
                <w:sz w:val="20"/>
                <w:szCs w:val="20"/>
              </w:rPr>
            </w:pPr>
            <w:proofErr w:type="spellStart"/>
            <w:r w:rsidRPr="00171CE3">
              <w:rPr>
                <w:b/>
                <w:sz w:val="20"/>
                <w:szCs w:val="20"/>
              </w:rPr>
              <w:t>Obj</w:t>
            </w:r>
            <w:proofErr w:type="spellEnd"/>
            <w:r w:rsidRPr="00171CE3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Students will be able to identify short stories.</w:t>
            </w:r>
          </w:p>
          <w:p w14:paraId="26277BF0" w14:textId="77777777" w:rsidR="00F436FF" w:rsidRPr="00171CE3" w:rsidRDefault="00F436FF" w:rsidP="00F436FF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Resources:</w:t>
            </w:r>
            <w:r w:rsidRPr="00171C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Reading Express</w:t>
            </w:r>
          </w:p>
          <w:p w14:paraId="53CA6A39" w14:textId="77777777" w:rsidR="00F436FF" w:rsidRDefault="00F436FF" w:rsidP="00F436FF">
            <w:pPr>
              <w:rPr>
                <w:b/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Procedure: </w:t>
            </w:r>
          </w:p>
          <w:p w14:paraId="1759E3DA" w14:textId="25607195" w:rsidR="00F436FF" w:rsidRDefault="00F436FF" w:rsidP="00F436FF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-Lesson 4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: Short Stories (Explain, Expand, Explore)</w:t>
            </w:r>
          </w:p>
          <w:p w14:paraId="6E86DF2F" w14:textId="77777777" w:rsidR="00F436FF" w:rsidRPr="00AC08BD" w:rsidRDefault="00F436FF" w:rsidP="00F436FF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Assess:</w:t>
            </w:r>
            <w:r>
              <w:rPr>
                <w:sz w:val="20"/>
                <w:szCs w:val="20"/>
              </w:rPr>
              <w:t xml:space="preserve"> Explore – Part 3</w:t>
            </w:r>
          </w:p>
          <w:p w14:paraId="472D08BB" w14:textId="77777777" w:rsidR="00F436FF" w:rsidRPr="001233D2" w:rsidRDefault="00F436FF" w:rsidP="00F436FF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Diff: </w:t>
            </w:r>
            <w:r>
              <w:rPr>
                <w:sz w:val="20"/>
                <w:szCs w:val="20"/>
              </w:rPr>
              <w:t>one-on-one/reteach</w:t>
            </w:r>
          </w:p>
          <w:p w14:paraId="5C04A80F" w14:textId="77777777" w:rsidR="00F61572" w:rsidRDefault="00F61572" w:rsidP="00F61572">
            <w:pPr>
              <w:rPr>
                <w:sz w:val="20"/>
                <w:szCs w:val="20"/>
              </w:rPr>
            </w:pPr>
          </w:p>
          <w:p w14:paraId="33160C0B" w14:textId="19A322C1" w:rsidR="00910EF8" w:rsidRPr="00171CE3" w:rsidRDefault="00F61572" w:rsidP="00F61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Word Wisdom: </w:t>
            </w:r>
          </w:p>
        </w:tc>
      </w:tr>
      <w:tr w:rsidR="00910EF8" w14:paraId="46D3EF6D" w14:textId="77777777" w:rsidTr="000775B3">
        <w:trPr>
          <w:trHeight w:val="2255"/>
        </w:trPr>
        <w:tc>
          <w:tcPr>
            <w:tcW w:w="838" w:type="dxa"/>
            <w:vAlign w:val="center"/>
          </w:tcPr>
          <w:p w14:paraId="6E314A01" w14:textId="77777777" w:rsidR="00910EF8" w:rsidRPr="00171CE3" w:rsidRDefault="00910EF8" w:rsidP="00D63329">
            <w:pPr>
              <w:jc w:val="center"/>
              <w:rPr>
                <w:sz w:val="20"/>
                <w:szCs w:val="20"/>
              </w:rPr>
            </w:pPr>
          </w:p>
          <w:p w14:paraId="34AFFA3B" w14:textId="77777777" w:rsidR="00B651D3" w:rsidRDefault="00F436FF" w:rsidP="00F6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5/2</w:t>
            </w:r>
          </w:p>
          <w:p w14:paraId="79B9C913" w14:textId="77777777" w:rsidR="00F436FF" w:rsidRDefault="00F436FF" w:rsidP="00F61572">
            <w:pPr>
              <w:jc w:val="center"/>
              <w:rPr>
                <w:sz w:val="20"/>
                <w:szCs w:val="20"/>
              </w:rPr>
            </w:pPr>
          </w:p>
          <w:p w14:paraId="73F108DD" w14:textId="29320B1A" w:rsidR="00F436FF" w:rsidRPr="00171CE3" w:rsidRDefault="00F436FF" w:rsidP="00F6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</w:t>
            </w:r>
          </w:p>
        </w:tc>
        <w:tc>
          <w:tcPr>
            <w:tcW w:w="5107" w:type="dxa"/>
          </w:tcPr>
          <w:p w14:paraId="7FF235DF" w14:textId="569C2DD3" w:rsidR="00F436FF" w:rsidRDefault="00F436FF" w:rsidP="00F436FF">
            <w:pPr>
              <w:rPr>
                <w:sz w:val="20"/>
                <w:szCs w:val="20"/>
              </w:rPr>
            </w:pPr>
            <w:proofErr w:type="spellStart"/>
            <w:r w:rsidRPr="00171CE3">
              <w:rPr>
                <w:b/>
                <w:sz w:val="20"/>
                <w:szCs w:val="20"/>
              </w:rPr>
              <w:t>Obj</w:t>
            </w:r>
            <w:proofErr w:type="spellEnd"/>
            <w:r w:rsidRPr="00171CE3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Students will be able to identify </w:t>
            </w:r>
            <w:r>
              <w:rPr>
                <w:sz w:val="20"/>
                <w:szCs w:val="20"/>
              </w:rPr>
              <w:t>myths and legends</w:t>
            </w:r>
            <w:r>
              <w:rPr>
                <w:sz w:val="20"/>
                <w:szCs w:val="20"/>
              </w:rPr>
              <w:t>.</w:t>
            </w:r>
          </w:p>
          <w:p w14:paraId="0A099690" w14:textId="77777777" w:rsidR="00F436FF" w:rsidRPr="00171CE3" w:rsidRDefault="00F436FF" w:rsidP="00F436FF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Resources:</w:t>
            </w:r>
            <w:r w:rsidRPr="00171C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Reading Express</w:t>
            </w:r>
          </w:p>
          <w:p w14:paraId="2CE1D12E" w14:textId="77777777" w:rsidR="00F436FF" w:rsidRDefault="00F436FF" w:rsidP="00F436FF">
            <w:pPr>
              <w:rPr>
                <w:b/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Procedure: </w:t>
            </w:r>
          </w:p>
          <w:p w14:paraId="6E229465" w14:textId="020B8846" w:rsidR="00F436FF" w:rsidRDefault="00F436FF" w:rsidP="00F436FF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-Lesson </w:t>
            </w:r>
            <w:r>
              <w:rPr>
                <w:sz w:val="20"/>
                <w:szCs w:val="20"/>
              </w:rPr>
              <w:t>46: Myths and Legends</w:t>
            </w:r>
            <w:r>
              <w:rPr>
                <w:sz w:val="20"/>
                <w:szCs w:val="20"/>
              </w:rPr>
              <w:t xml:space="preserve"> (Explain, Expand, Explore)</w:t>
            </w:r>
          </w:p>
          <w:p w14:paraId="3FA3D9DB" w14:textId="77777777" w:rsidR="00F436FF" w:rsidRPr="00AC08BD" w:rsidRDefault="00F436FF" w:rsidP="00F436FF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Assess:</w:t>
            </w:r>
            <w:r>
              <w:rPr>
                <w:sz w:val="20"/>
                <w:szCs w:val="20"/>
              </w:rPr>
              <w:t xml:space="preserve"> Explore – Part 3</w:t>
            </w:r>
          </w:p>
          <w:p w14:paraId="0BE98772" w14:textId="0F77A1D3" w:rsidR="00F436FF" w:rsidRDefault="00F436FF" w:rsidP="00F436FF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Diff: </w:t>
            </w:r>
            <w:r>
              <w:rPr>
                <w:sz w:val="20"/>
                <w:szCs w:val="20"/>
              </w:rPr>
              <w:t>one-on-one/reteach</w:t>
            </w:r>
          </w:p>
          <w:p w14:paraId="7B87DE90" w14:textId="7CD6B331" w:rsidR="00F436FF" w:rsidRPr="001233D2" w:rsidRDefault="00F436FF" w:rsidP="00F436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*Disney’s Legends DVD</w:t>
            </w:r>
          </w:p>
          <w:p w14:paraId="45BE326E" w14:textId="77777777" w:rsidR="00613FCE" w:rsidRDefault="00613FCE" w:rsidP="00D63329">
            <w:pPr>
              <w:rPr>
                <w:sz w:val="20"/>
                <w:szCs w:val="20"/>
              </w:rPr>
            </w:pPr>
          </w:p>
          <w:p w14:paraId="33DD3CA8" w14:textId="2278F2B3" w:rsidR="00637A48" w:rsidRPr="00171CE3" w:rsidRDefault="00637A48" w:rsidP="00D633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Word Wisdom:</w:t>
            </w:r>
            <w:r w:rsidR="00061402">
              <w:rPr>
                <w:sz w:val="20"/>
                <w:szCs w:val="20"/>
              </w:rPr>
              <w:t xml:space="preserve"> </w:t>
            </w:r>
          </w:p>
        </w:tc>
        <w:tc>
          <w:tcPr>
            <w:tcW w:w="5153" w:type="dxa"/>
          </w:tcPr>
          <w:p w14:paraId="73C2D849" w14:textId="77777777" w:rsidR="00F436FF" w:rsidRDefault="00F436FF" w:rsidP="00F436FF">
            <w:pPr>
              <w:rPr>
                <w:sz w:val="20"/>
                <w:szCs w:val="20"/>
              </w:rPr>
            </w:pPr>
            <w:proofErr w:type="spellStart"/>
            <w:r w:rsidRPr="00171CE3">
              <w:rPr>
                <w:b/>
                <w:sz w:val="20"/>
                <w:szCs w:val="20"/>
              </w:rPr>
              <w:t>Obj</w:t>
            </w:r>
            <w:proofErr w:type="spellEnd"/>
            <w:r w:rsidRPr="00171CE3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Students will be able to identify myths and legends.</w:t>
            </w:r>
          </w:p>
          <w:p w14:paraId="14F04E80" w14:textId="77777777" w:rsidR="00F436FF" w:rsidRPr="00171CE3" w:rsidRDefault="00F436FF" w:rsidP="00F436FF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Resources:</w:t>
            </w:r>
            <w:r w:rsidRPr="00171C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Reading Express</w:t>
            </w:r>
          </w:p>
          <w:p w14:paraId="62004037" w14:textId="77777777" w:rsidR="00F436FF" w:rsidRDefault="00F436FF" w:rsidP="00F436FF">
            <w:pPr>
              <w:rPr>
                <w:b/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Procedure: </w:t>
            </w:r>
          </w:p>
          <w:p w14:paraId="3EAC7544" w14:textId="5D0C2914" w:rsidR="00F436FF" w:rsidRDefault="00F436FF" w:rsidP="00F436FF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-Lesson 4</w:t>
            </w: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: Myths and Legends (Explain, Expand, Explore)</w:t>
            </w:r>
          </w:p>
          <w:p w14:paraId="791B9222" w14:textId="77777777" w:rsidR="00F436FF" w:rsidRPr="00AC08BD" w:rsidRDefault="00F436FF" w:rsidP="00F436FF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Assess:</w:t>
            </w:r>
            <w:r>
              <w:rPr>
                <w:sz w:val="20"/>
                <w:szCs w:val="20"/>
              </w:rPr>
              <w:t xml:space="preserve"> Explore – Part 3</w:t>
            </w:r>
          </w:p>
          <w:p w14:paraId="31C219CA" w14:textId="77777777" w:rsidR="00F436FF" w:rsidRDefault="00F436FF" w:rsidP="00F436FF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Diff: </w:t>
            </w:r>
            <w:r>
              <w:rPr>
                <w:sz w:val="20"/>
                <w:szCs w:val="20"/>
              </w:rPr>
              <w:t>one-on-one/reteach</w:t>
            </w:r>
          </w:p>
          <w:p w14:paraId="7E642289" w14:textId="77777777" w:rsidR="00F436FF" w:rsidRPr="001233D2" w:rsidRDefault="00F436FF" w:rsidP="00F436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*Disney’s Legends DVD</w:t>
            </w:r>
          </w:p>
          <w:p w14:paraId="2CF0965C" w14:textId="265611A5" w:rsidR="00B651D3" w:rsidRDefault="00B651D3" w:rsidP="00061402">
            <w:pPr>
              <w:rPr>
                <w:sz w:val="20"/>
                <w:szCs w:val="20"/>
              </w:rPr>
            </w:pPr>
          </w:p>
          <w:p w14:paraId="48C19DEA" w14:textId="6B296B90" w:rsidR="00910EF8" w:rsidRPr="00171CE3" w:rsidRDefault="00061402" w:rsidP="00061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Word Wisdom: </w:t>
            </w:r>
          </w:p>
        </w:tc>
      </w:tr>
      <w:tr w:rsidR="00910EF8" w14:paraId="5A7FF45A" w14:textId="77777777" w:rsidTr="00D63329">
        <w:tc>
          <w:tcPr>
            <w:tcW w:w="838" w:type="dxa"/>
            <w:vAlign w:val="center"/>
          </w:tcPr>
          <w:p w14:paraId="4B950522" w14:textId="77777777" w:rsidR="00910EF8" w:rsidRPr="00171CE3" w:rsidRDefault="00910EF8" w:rsidP="00D63329">
            <w:pPr>
              <w:jc w:val="center"/>
              <w:rPr>
                <w:sz w:val="20"/>
                <w:szCs w:val="20"/>
              </w:rPr>
            </w:pPr>
          </w:p>
          <w:p w14:paraId="2EF2CFB4" w14:textId="6D9E5F37" w:rsidR="000F1F99" w:rsidRPr="00171CE3" w:rsidRDefault="00F436FF" w:rsidP="00AD0B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5/3</w:t>
            </w:r>
          </w:p>
        </w:tc>
        <w:tc>
          <w:tcPr>
            <w:tcW w:w="5107" w:type="dxa"/>
          </w:tcPr>
          <w:p w14:paraId="3690DC00" w14:textId="2591299B" w:rsidR="00F436FF" w:rsidRDefault="00F436FF" w:rsidP="00F436FF">
            <w:pPr>
              <w:rPr>
                <w:sz w:val="20"/>
                <w:szCs w:val="20"/>
              </w:rPr>
            </w:pPr>
            <w:proofErr w:type="spellStart"/>
            <w:r w:rsidRPr="00171CE3">
              <w:rPr>
                <w:b/>
                <w:sz w:val="20"/>
                <w:szCs w:val="20"/>
              </w:rPr>
              <w:t>Obj</w:t>
            </w:r>
            <w:proofErr w:type="spellEnd"/>
            <w:r w:rsidRPr="00171CE3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Students will be able to identify </w:t>
            </w:r>
            <w:r>
              <w:rPr>
                <w:sz w:val="20"/>
                <w:szCs w:val="20"/>
              </w:rPr>
              <w:t>various nonfiction sources</w:t>
            </w:r>
            <w:r>
              <w:rPr>
                <w:sz w:val="20"/>
                <w:szCs w:val="20"/>
              </w:rPr>
              <w:t>.</w:t>
            </w:r>
          </w:p>
          <w:p w14:paraId="6E54CFE0" w14:textId="77777777" w:rsidR="00F436FF" w:rsidRPr="00171CE3" w:rsidRDefault="00F436FF" w:rsidP="00F436FF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Resources:</w:t>
            </w:r>
            <w:r w:rsidRPr="00171C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Reading Express</w:t>
            </w:r>
          </w:p>
          <w:p w14:paraId="46B7C973" w14:textId="77777777" w:rsidR="00F436FF" w:rsidRDefault="00F436FF" w:rsidP="00F436FF">
            <w:pPr>
              <w:rPr>
                <w:b/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Procedure: </w:t>
            </w:r>
          </w:p>
          <w:p w14:paraId="13B80B09" w14:textId="0F69B94F" w:rsidR="00F436FF" w:rsidRDefault="00F436FF" w:rsidP="00F436FF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-Lesson 4</w:t>
            </w: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Newspapers, Magazines, and Electronic Sources</w:t>
            </w:r>
            <w:r>
              <w:rPr>
                <w:sz w:val="20"/>
                <w:szCs w:val="20"/>
              </w:rPr>
              <w:t xml:space="preserve"> (Explain, Expand, Explore)</w:t>
            </w:r>
          </w:p>
          <w:p w14:paraId="168C0BF9" w14:textId="77777777" w:rsidR="00F436FF" w:rsidRPr="00AC08BD" w:rsidRDefault="00F436FF" w:rsidP="00F436FF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Assess:</w:t>
            </w:r>
            <w:r>
              <w:rPr>
                <w:sz w:val="20"/>
                <w:szCs w:val="20"/>
              </w:rPr>
              <w:t xml:space="preserve"> Explore – Part 3</w:t>
            </w:r>
          </w:p>
          <w:p w14:paraId="15B40FAC" w14:textId="77777777" w:rsidR="00F436FF" w:rsidRDefault="00F436FF" w:rsidP="00F436FF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Diff: </w:t>
            </w:r>
            <w:r>
              <w:rPr>
                <w:sz w:val="20"/>
                <w:szCs w:val="20"/>
              </w:rPr>
              <w:t>one-on-one/reteach</w:t>
            </w:r>
          </w:p>
          <w:p w14:paraId="37CA0683" w14:textId="4783C256" w:rsidR="00F436FF" w:rsidRPr="001233D2" w:rsidRDefault="00F436FF" w:rsidP="00F436FF">
            <w:pPr>
              <w:rPr>
                <w:sz w:val="20"/>
                <w:szCs w:val="20"/>
              </w:rPr>
            </w:pPr>
          </w:p>
          <w:p w14:paraId="0A76CBCC" w14:textId="436F50D2" w:rsidR="00910EF8" w:rsidRPr="00CD5422" w:rsidRDefault="00613FCE" w:rsidP="00613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Word Wisdom:</w:t>
            </w:r>
            <w:r w:rsidR="00DC4A6A">
              <w:rPr>
                <w:sz w:val="20"/>
                <w:szCs w:val="20"/>
              </w:rPr>
              <w:t xml:space="preserve"> </w:t>
            </w:r>
          </w:p>
        </w:tc>
        <w:tc>
          <w:tcPr>
            <w:tcW w:w="5153" w:type="dxa"/>
          </w:tcPr>
          <w:p w14:paraId="6DE4C75B" w14:textId="77777777" w:rsidR="00F436FF" w:rsidRDefault="00F436FF" w:rsidP="00F436FF">
            <w:pPr>
              <w:rPr>
                <w:sz w:val="20"/>
                <w:szCs w:val="20"/>
              </w:rPr>
            </w:pPr>
            <w:proofErr w:type="spellStart"/>
            <w:r w:rsidRPr="00171CE3">
              <w:rPr>
                <w:b/>
                <w:sz w:val="20"/>
                <w:szCs w:val="20"/>
              </w:rPr>
              <w:t>Obj</w:t>
            </w:r>
            <w:proofErr w:type="spellEnd"/>
            <w:r w:rsidRPr="00171CE3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Students will be able to identify various nonfiction sources.</w:t>
            </w:r>
          </w:p>
          <w:p w14:paraId="7CC0F334" w14:textId="77777777" w:rsidR="00F436FF" w:rsidRPr="00171CE3" w:rsidRDefault="00F436FF" w:rsidP="00F436FF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Resources:</w:t>
            </w:r>
            <w:r w:rsidRPr="00171C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Reading Express</w:t>
            </w:r>
          </w:p>
          <w:p w14:paraId="113F098E" w14:textId="77777777" w:rsidR="00F436FF" w:rsidRDefault="00F436FF" w:rsidP="00F436FF">
            <w:pPr>
              <w:rPr>
                <w:b/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Procedure: </w:t>
            </w:r>
          </w:p>
          <w:p w14:paraId="3A5E4336" w14:textId="0958A415" w:rsidR="00F436FF" w:rsidRDefault="00F436FF" w:rsidP="00F436FF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-Lesson </w:t>
            </w:r>
            <w:r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: Newspapers, Magazines, and Electronic Sources (Explain, Expand, Explore)</w:t>
            </w:r>
          </w:p>
          <w:p w14:paraId="4D45320D" w14:textId="77777777" w:rsidR="00F436FF" w:rsidRPr="00AC08BD" w:rsidRDefault="00F436FF" w:rsidP="00F436FF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Assess:</w:t>
            </w:r>
            <w:r>
              <w:rPr>
                <w:sz w:val="20"/>
                <w:szCs w:val="20"/>
              </w:rPr>
              <w:t xml:space="preserve"> Explore – Part 3</w:t>
            </w:r>
          </w:p>
          <w:p w14:paraId="729E08D7" w14:textId="77777777" w:rsidR="00F436FF" w:rsidRDefault="00F436FF" w:rsidP="00F436FF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Diff: </w:t>
            </w:r>
            <w:r>
              <w:rPr>
                <w:sz w:val="20"/>
                <w:szCs w:val="20"/>
              </w:rPr>
              <w:t>one-on-one/reteach</w:t>
            </w:r>
          </w:p>
          <w:p w14:paraId="15A1EC6F" w14:textId="77777777" w:rsidR="00B651D3" w:rsidRDefault="00B651D3" w:rsidP="00B651D3">
            <w:pPr>
              <w:rPr>
                <w:sz w:val="20"/>
                <w:szCs w:val="20"/>
              </w:rPr>
            </w:pPr>
          </w:p>
          <w:p w14:paraId="5CD10A2B" w14:textId="207C62A8" w:rsidR="00910EF8" w:rsidRPr="00171CE3" w:rsidRDefault="00B651D3" w:rsidP="00B651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Word Wisdom:</w:t>
            </w:r>
            <w:r w:rsidR="00DC4A6A">
              <w:rPr>
                <w:sz w:val="20"/>
                <w:szCs w:val="20"/>
              </w:rPr>
              <w:t xml:space="preserve"> </w:t>
            </w:r>
          </w:p>
        </w:tc>
      </w:tr>
      <w:tr w:rsidR="001E4E38" w14:paraId="69948A8F" w14:textId="77777777" w:rsidTr="00D63329">
        <w:tc>
          <w:tcPr>
            <w:tcW w:w="838" w:type="dxa"/>
            <w:vAlign w:val="center"/>
          </w:tcPr>
          <w:p w14:paraId="79CE0DA3" w14:textId="0A1984FB" w:rsidR="002D6A3C" w:rsidRPr="00F96A96" w:rsidRDefault="00F436FF" w:rsidP="002027DF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5/4</w:t>
            </w:r>
          </w:p>
        </w:tc>
        <w:tc>
          <w:tcPr>
            <w:tcW w:w="5107" w:type="dxa"/>
          </w:tcPr>
          <w:p w14:paraId="289B5DE5" w14:textId="0AF19CE8" w:rsidR="00F436FF" w:rsidRDefault="00F436FF" w:rsidP="00F436FF">
            <w:pPr>
              <w:rPr>
                <w:sz w:val="20"/>
                <w:szCs w:val="20"/>
              </w:rPr>
            </w:pPr>
            <w:proofErr w:type="spellStart"/>
            <w:r w:rsidRPr="00171CE3">
              <w:rPr>
                <w:b/>
                <w:sz w:val="20"/>
                <w:szCs w:val="20"/>
              </w:rPr>
              <w:t>Obj</w:t>
            </w:r>
            <w:proofErr w:type="spellEnd"/>
            <w:r w:rsidRPr="00171CE3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Students will be able to identify </w:t>
            </w:r>
            <w:r>
              <w:rPr>
                <w:sz w:val="20"/>
                <w:szCs w:val="20"/>
              </w:rPr>
              <w:t>autobiographies and biographies.</w:t>
            </w:r>
          </w:p>
          <w:p w14:paraId="6B6DF0BB" w14:textId="77777777" w:rsidR="00F436FF" w:rsidRPr="00171CE3" w:rsidRDefault="00F436FF" w:rsidP="00F436FF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Resources:</w:t>
            </w:r>
            <w:r w:rsidRPr="00171C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Reading Express</w:t>
            </w:r>
          </w:p>
          <w:p w14:paraId="73B92E44" w14:textId="77777777" w:rsidR="00F436FF" w:rsidRDefault="00F436FF" w:rsidP="00F436FF">
            <w:pPr>
              <w:rPr>
                <w:b/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Procedure: </w:t>
            </w:r>
          </w:p>
          <w:p w14:paraId="2230DC1E" w14:textId="1B98DABB" w:rsidR="00F436FF" w:rsidRDefault="00F436FF" w:rsidP="00F436FF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-Lesson 4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Autobiographies and Biographies</w:t>
            </w:r>
            <w:r>
              <w:rPr>
                <w:sz w:val="20"/>
                <w:szCs w:val="20"/>
              </w:rPr>
              <w:t xml:space="preserve"> (Explain, Expand, Explore)</w:t>
            </w:r>
          </w:p>
          <w:p w14:paraId="477936A7" w14:textId="77777777" w:rsidR="00F436FF" w:rsidRPr="00AC08BD" w:rsidRDefault="00F436FF" w:rsidP="00F436FF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Assess:</w:t>
            </w:r>
            <w:r>
              <w:rPr>
                <w:sz w:val="20"/>
                <w:szCs w:val="20"/>
              </w:rPr>
              <w:t xml:space="preserve"> Explore – Part 3</w:t>
            </w:r>
          </w:p>
          <w:p w14:paraId="103270A6" w14:textId="77777777" w:rsidR="00F436FF" w:rsidRDefault="00F436FF" w:rsidP="00F436FF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Diff: </w:t>
            </w:r>
            <w:r>
              <w:rPr>
                <w:sz w:val="20"/>
                <w:szCs w:val="20"/>
              </w:rPr>
              <w:t>one-on-one/reteach</w:t>
            </w:r>
          </w:p>
          <w:p w14:paraId="7667A7B0" w14:textId="77777777" w:rsidR="00263A96" w:rsidRDefault="00263A96" w:rsidP="00263A96">
            <w:pPr>
              <w:rPr>
                <w:sz w:val="20"/>
                <w:szCs w:val="20"/>
              </w:rPr>
            </w:pPr>
          </w:p>
          <w:p w14:paraId="66915EC8" w14:textId="56372F90" w:rsidR="001E4E38" w:rsidRPr="00171CE3" w:rsidRDefault="00263A96" w:rsidP="00263A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Word Wisdom:</w:t>
            </w:r>
            <w:r w:rsidR="00DC4A6A">
              <w:rPr>
                <w:sz w:val="20"/>
                <w:szCs w:val="20"/>
              </w:rPr>
              <w:t xml:space="preserve"> </w:t>
            </w:r>
          </w:p>
        </w:tc>
        <w:tc>
          <w:tcPr>
            <w:tcW w:w="5153" w:type="dxa"/>
          </w:tcPr>
          <w:p w14:paraId="4A734A2B" w14:textId="77777777" w:rsidR="00F436FF" w:rsidRDefault="00F436FF" w:rsidP="00F436FF">
            <w:pPr>
              <w:rPr>
                <w:sz w:val="20"/>
                <w:szCs w:val="20"/>
              </w:rPr>
            </w:pPr>
            <w:proofErr w:type="spellStart"/>
            <w:r w:rsidRPr="00171CE3">
              <w:rPr>
                <w:b/>
                <w:sz w:val="20"/>
                <w:szCs w:val="20"/>
              </w:rPr>
              <w:t>Obj</w:t>
            </w:r>
            <w:proofErr w:type="spellEnd"/>
            <w:r w:rsidRPr="00171CE3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Students will be able to identify autobiographies and biographies.</w:t>
            </w:r>
          </w:p>
          <w:p w14:paraId="43F13ACC" w14:textId="77777777" w:rsidR="00F436FF" w:rsidRPr="00171CE3" w:rsidRDefault="00F436FF" w:rsidP="00F436FF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Resources:</w:t>
            </w:r>
            <w:r w:rsidRPr="00171C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Reading Express</w:t>
            </w:r>
          </w:p>
          <w:p w14:paraId="18698286" w14:textId="77777777" w:rsidR="00F436FF" w:rsidRDefault="00F436FF" w:rsidP="00F436FF">
            <w:pPr>
              <w:rPr>
                <w:b/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Procedure: </w:t>
            </w:r>
          </w:p>
          <w:p w14:paraId="22C0FD10" w14:textId="6AC13A30" w:rsidR="00F436FF" w:rsidRDefault="00F436FF" w:rsidP="00F436FF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-Lesson </w:t>
            </w:r>
            <w:r>
              <w:rPr>
                <w:sz w:val="20"/>
                <w:szCs w:val="20"/>
              </w:rPr>
              <w:t>51</w:t>
            </w:r>
            <w:r>
              <w:rPr>
                <w:sz w:val="20"/>
                <w:szCs w:val="20"/>
              </w:rPr>
              <w:t>: Autobiographies and Biographies (Explain, Expand, Explore)</w:t>
            </w:r>
          </w:p>
          <w:p w14:paraId="60B912FF" w14:textId="77777777" w:rsidR="00F436FF" w:rsidRPr="00AC08BD" w:rsidRDefault="00F436FF" w:rsidP="00F436FF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Assess:</w:t>
            </w:r>
            <w:r>
              <w:rPr>
                <w:sz w:val="20"/>
                <w:szCs w:val="20"/>
              </w:rPr>
              <w:t xml:space="preserve"> Explore – Part 3</w:t>
            </w:r>
          </w:p>
          <w:p w14:paraId="371AA5B7" w14:textId="77777777" w:rsidR="00F436FF" w:rsidRDefault="00F436FF" w:rsidP="00F436FF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Diff: </w:t>
            </w:r>
            <w:r>
              <w:rPr>
                <w:sz w:val="20"/>
                <w:szCs w:val="20"/>
              </w:rPr>
              <w:t>one-on-one/reteach</w:t>
            </w:r>
          </w:p>
          <w:p w14:paraId="663003E2" w14:textId="77777777" w:rsidR="0006360C" w:rsidRDefault="0006360C" w:rsidP="0006360C">
            <w:pPr>
              <w:rPr>
                <w:sz w:val="20"/>
                <w:szCs w:val="20"/>
              </w:rPr>
            </w:pPr>
          </w:p>
          <w:p w14:paraId="5E15135C" w14:textId="2459E41B" w:rsidR="00B77769" w:rsidRPr="00171CE3" w:rsidRDefault="0006360C" w:rsidP="000636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Word Wisdom:</w:t>
            </w:r>
            <w:r w:rsidR="00DC4A6A"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14:paraId="02947D80" w14:textId="77777777" w:rsidR="00192514" w:rsidRPr="00192514" w:rsidRDefault="00192514" w:rsidP="0019251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*Plans are subject to change</w:t>
      </w:r>
    </w:p>
    <w:sectPr w:rsidR="00192514" w:rsidRPr="00192514" w:rsidSect="00B63F5A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33113"/>
    <w:multiLevelType w:val="hybridMultilevel"/>
    <w:tmpl w:val="27E01D8A"/>
    <w:lvl w:ilvl="0" w:tplc="C4BC1C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703181"/>
    <w:multiLevelType w:val="hybridMultilevel"/>
    <w:tmpl w:val="CD0253F4"/>
    <w:lvl w:ilvl="0" w:tplc="C4BC1C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2A9"/>
    <w:rsid w:val="0003310C"/>
    <w:rsid w:val="00060754"/>
    <w:rsid w:val="00061402"/>
    <w:rsid w:val="00062B54"/>
    <w:rsid w:val="0006360C"/>
    <w:rsid w:val="00066B35"/>
    <w:rsid w:val="000775B3"/>
    <w:rsid w:val="00081ACD"/>
    <w:rsid w:val="0009040C"/>
    <w:rsid w:val="00090724"/>
    <w:rsid w:val="00092186"/>
    <w:rsid w:val="000A14E9"/>
    <w:rsid w:val="000A5782"/>
    <w:rsid w:val="000D6929"/>
    <w:rsid w:val="000F1F99"/>
    <w:rsid w:val="001066A2"/>
    <w:rsid w:val="001108F3"/>
    <w:rsid w:val="00111510"/>
    <w:rsid w:val="00112B09"/>
    <w:rsid w:val="001233D2"/>
    <w:rsid w:val="001376A9"/>
    <w:rsid w:val="00157E61"/>
    <w:rsid w:val="00171CE3"/>
    <w:rsid w:val="001825BB"/>
    <w:rsid w:val="00192514"/>
    <w:rsid w:val="00197072"/>
    <w:rsid w:val="001A61B6"/>
    <w:rsid w:val="001B2378"/>
    <w:rsid w:val="001C5A06"/>
    <w:rsid w:val="001D49E4"/>
    <w:rsid w:val="001E4E38"/>
    <w:rsid w:val="001F6BE7"/>
    <w:rsid w:val="002027DF"/>
    <w:rsid w:val="00216A95"/>
    <w:rsid w:val="002312A9"/>
    <w:rsid w:val="00234A7C"/>
    <w:rsid w:val="002526AA"/>
    <w:rsid w:val="0025394E"/>
    <w:rsid w:val="002568E0"/>
    <w:rsid w:val="00262DAC"/>
    <w:rsid w:val="00263A96"/>
    <w:rsid w:val="00281EDC"/>
    <w:rsid w:val="002D6A3C"/>
    <w:rsid w:val="002E2DC0"/>
    <w:rsid w:val="002E3AC9"/>
    <w:rsid w:val="002E5CED"/>
    <w:rsid w:val="002F4A15"/>
    <w:rsid w:val="00321E49"/>
    <w:rsid w:val="00322493"/>
    <w:rsid w:val="003235CB"/>
    <w:rsid w:val="00344403"/>
    <w:rsid w:val="003551F8"/>
    <w:rsid w:val="0035583B"/>
    <w:rsid w:val="00356F5D"/>
    <w:rsid w:val="003665FF"/>
    <w:rsid w:val="00376E4F"/>
    <w:rsid w:val="00382E43"/>
    <w:rsid w:val="003B236E"/>
    <w:rsid w:val="003C3F9B"/>
    <w:rsid w:val="00425B3A"/>
    <w:rsid w:val="0043072F"/>
    <w:rsid w:val="004377B9"/>
    <w:rsid w:val="00442115"/>
    <w:rsid w:val="00450247"/>
    <w:rsid w:val="004502E8"/>
    <w:rsid w:val="00461EC9"/>
    <w:rsid w:val="00483F46"/>
    <w:rsid w:val="00492BCD"/>
    <w:rsid w:val="004C2559"/>
    <w:rsid w:val="004D1427"/>
    <w:rsid w:val="004D1B3A"/>
    <w:rsid w:val="004E5E63"/>
    <w:rsid w:val="004E6A2E"/>
    <w:rsid w:val="00521D5C"/>
    <w:rsid w:val="00543F9F"/>
    <w:rsid w:val="00545D32"/>
    <w:rsid w:val="00557E81"/>
    <w:rsid w:val="00565CF8"/>
    <w:rsid w:val="00592A37"/>
    <w:rsid w:val="005A7B63"/>
    <w:rsid w:val="005B2E88"/>
    <w:rsid w:val="005C3078"/>
    <w:rsid w:val="005D2CC2"/>
    <w:rsid w:val="005D5FEF"/>
    <w:rsid w:val="00613FCE"/>
    <w:rsid w:val="0061673E"/>
    <w:rsid w:val="00630FB2"/>
    <w:rsid w:val="00631DAF"/>
    <w:rsid w:val="00637A48"/>
    <w:rsid w:val="00637F7E"/>
    <w:rsid w:val="0068380D"/>
    <w:rsid w:val="00694C2F"/>
    <w:rsid w:val="00720F2E"/>
    <w:rsid w:val="0073270F"/>
    <w:rsid w:val="00753B7C"/>
    <w:rsid w:val="007C3D16"/>
    <w:rsid w:val="007F7415"/>
    <w:rsid w:val="0081359D"/>
    <w:rsid w:val="00814779"/>
    <w:rsid w:val="00815152"/>
    <w:rsid w:val="00842D42"/>
    <w:rsid w:val="00867CC7"/>
    <w:rsid w:val="008934D0"/>
    <w:rsid w:val="00893F9D"/>
    <w:rsid w:val="008B32CE"/>
    <w:rsid w:val="008F49AB"/>
    <w:rsid w:val="008F7BC2"/>
    <w:rsid w:val="00900480"/>
    <w:rsid w:val="00910EF8"/>
    <w:rsid w:val="00925551"/>
    <w:rsid w:val="00947D8D"/>
    <w:rsid w:val="009510FC"/>
    <w:rsid w:val="009523DE"/>
    <w:rsid w:val="00966C0B"/>
    <w:rsid w:val="0097483D"/>
    <w:rsid w:val="009970C9"/>
    <w:rsid w:val="00A14D70"/>
    <w:rsid w:val="00A23439"/>
    <w:rsid w:val="00A271F8"/>
    <w:rsid w:val="00A36A2F"/>
    <w:rsid w:val="00A419B2"/>
    <w:rsid w:val="00A776CC"/>
    <w:rsid w:val="00A925CD"/>
    <w:rsid w:val="00AA3183"/>
    <w:rsid w:val="00AB346C"/>
    <w:rsid w:val="00AC08BD"/>
    <w:rsid w:val="00AD0BF1"/>
    <w:rsid w:val="00AD3DDA"/>
    <w:rsid w:val="00AE190D"/>
    <w:rsid w:val="00B02D63"/>
    <w:rsid w:val="00B03C1F"/>
    <w:rsid w:val="00B149F3"/>
    <w:rsid w:val="00B26550"/>
    <w:rsid w:val="00B4060A"/>
    <w:rsid w:val="00B41D74"/>
    <w:rsid w:val="00B44C32"/>
    <w:rsid w:val="00B53BF0"/>
    <w:rsid w:val="00B5531A"/>
    <w:rsid w:val="00B61DE5"/>
    <w:rsid w:val="00B63F5A"/>
    <w:rsid w:val="00B651D3"/>
    <w:rsid w:val="00B70C69"/>
    <w:rsid w:val="00B77769"/>
    <w:rsid w:val="00B9704E"/>
    <w:rsid w:val="00BB0B07"/>
    <w:rsid w:val="00BC6A75"/>
    <w:rsid w:val="00BE3B3E"/>
    <w:rsid w:val="00BF6638"/>
    <w:rsid w:val="00C0004A"/>
    <w:rsid w:val="00C04FEE"/>
    <w:rsid w:val="00C12720"/>
    <w:rsid w:val="00C43DF0"/>
    <w:rsid w:val="00C74E04"/>
    <w:rsid w:val="00C75F99"/>
    <w:rsid w:val="00C77575"/>
    <w:rsid w:val="00C81A8B"/>
    <w:rsid w:val="00C87B9E"/>
    <w:rsid w:val="00CA37F6"/>
    <w:rsid w:val="00CD2CFD"/>
    <w:rsid w:val="00CD5422"/>
    <w:rsid w:val="00CE27A0"/>
    <w:rsid w:val="00D12C7C"/>
    <w:rsid w:val="00D21992"/>
    <w:rsid w:val="00D2236A"/>
    <w:rsid w:val="00D348B5"/>
    <w:rsid w:val="00D374C4"/>
    <w:rsid w:val="00D40813"/>
    <w:rsid w:val="00D5329A"/>
    <w:rsid w:val="00D63329"/>
    <w:rsid w:val="00D97818"/>
    <w:rsid w:val="00DA1A2E"/>
    <w:rsid w:val="00DB0482"/>
    <w:rsid w:val="00DB284D"/>
    <w:rsid w:val="00DC1141"/>
    <w:rsid w:val="00DC4A6A"/>
    <w:rsid w:val="00DD333B"/>
    <w:rsid w:val="00DF69DC"/>
    <w:rsid w:val="00E05C85"/>
    <w:rsid w:val="00E201CF"/>
    <w:rsid w:val="00E20F41"/>
    <w:rsid w:val="00E23B2C"/>
    <w:rsid w:val="00E24FBE"/>
    <w:rsid w:val="00E32559"/>
    <w:rsid w:val="00E770EB"/>
    <w:rsid w:val="00E96FA7"/>
    <w:rsid w:val="00EB2714"/>
    <w:rsid w:val="00EB3144"/>
    <w:rsid w:val="00EB4BC7"/>
    <w:rsid w:val="00EB757F"/>
    <w:rsid w:val="00EE4089"/>
    <w:rsid w:val="00F013B4"/>
    <w:rsid w:val="00F05256"/>
    <w:rsid w:val="00F131C7"/>
    <w:rsid w:val="00F416B7"/>
    <w:rsid w:val="00F436FF"/>
    <w:rsid w:val="00F45035"/>
    <w:rsid w:val="00F46A47"/>
    <w:rsid w:val="00F56B5C"/>
    <w:rsid w:val="00F6140F"/>
    <w:rsid w:val="00F61572"/>
    <w:rsid w:val="00F6739D"/>
    <w:rsid w:val="00F923CC"/>
    <w:rsid w:val="00F96A96"/>
    <w:rsid w:val="00FE38FC"/>
    <w:rsid w:val="00FF057A"/>
    <w:rsid w:val="00FF4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287BA"/>
  <w15:docId w15:val="{FF93E42D-0170-4E27-BB99-9C9ECAFA9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37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1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12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3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3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62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B8814-2BB0-46D2-B39A-63D24405B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SHJH Teacher</dc:creator>
  <cp:lastModifiedBy>Lacey Schmidt</cp:lastModifiedBy>
  <cp:revision>2</cp:revision>
  <cp:lastPrinted>2018-03-07T16:12:00Z</cp:lastPrinted>
  <dcterms:created xsi:type="dcterms:W3CDTF">2018-04-10T17:36:00Z</dcterms:created>
  <dcterms:modified xsi:type="dcterms:W3CDTF">2018-04-10T17:36:00Z</dcterms:modified>
</cp:coreProperties>
</file>